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95" w:rsidRDefault="00A07D28" w:rsidP="00A07D28">
      <w:pPr>
        <w:pStyle w:val="Title"/>
      </w:pPr>
      <w:r>
        <w:t>Market Research</w:t>
      </w:r>
    </w:p>
    <w:p w:rsidR="00A07D28" w:rsidRDefault="00A07D28" w:rsidP="00A07D28"/>
    <w:p w:rsidR="00A07D28" w:rsidRDefault="00A07D28" w:rsidP="00A07D28">
      <w:r>
        <w:t>Find the definitions of the following terms:</w:t>
      </w:r>
    </w:p>
    <w:p w:rsidR="00A07D28" w:rsidRDefault="00A07D28" w:rsidP="00A07D28">
      <w:pPr>
        <w:pStyle w:val="ListParagraph"/>
        <w:numPr>
          <w:ilvl w:val="0"/>
          <w:numId w:val="1"/>
        </w:numPr>
      </w:pPr>
      <w:r>
        <w:t>Market intelligence</w:t>
      </w:r>
    </w:p>
    <w:p w:rsidR="00A07D28" w:rsidRDefault="00A07D28" w:rsidP="00A07D28">
      <w:pPr>
        <w:pStyle w:val="ListParagraph"/>
        <w:numPr>
          <w:ilvl w:val="0"/>
          <w:numId w:val="1"/>
        </w:numPr>
      </w:pPr>
      <w:r>
        <w:t>Market research</w:t>
      </w:r>
    </w:p>
    <w:p w:rsidR="00A07D28" w:rsidRDefault="00A07D28" w:rsidP="00A07D28">
      <w:r>
        <w:t>What is the difference between the two?</w:t>
      </w:r>
    </w:p>
    <w:p w:rsidR="00A07D28" w:rsidRDefault="00A07D28" w:rsidP="00A07D28"/>
    <w:p w:rsidR="00A07D28" w:rsidRDefault="00A07D28" w:rsidP="00A07D28">
      <w:r>
        <w:t>Describe the three main purposes for completing market research</w:t>
      </w:r>
    </w:p>
    <w:p w:rsidR="00A07D28" w:rsidRDefault="00A07D28" w:rsidP="00A07D28"/>
    <w:p w:rsidR="00A07D28" w:rsidRDefault="00A07D28" w:rsidP="00A07D28">
      <w:r>
        <w:t>What are the two types of market research carried out by businesses?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3084"/>
        <w:gridCol w:w="3084"/>
        <w:gridCol w:w="3086"/>
      </w:tblGrid>
      <w:tr w:rsidR="00B773D5" w:rsidTr="00B773D5">
        <w:trPr>
          <w:trHeight w:val="387"/>
        </w:trPr>
        <w:tc>
          <w:tcPr>
            <w:tcW w:w="3084" w:type="dxa"/>
          </w:tcPr>
          <w:p w:rsidR="00B773D5" w:rsidRDefault="00B773D5" w:rsidP="00A07D28">
            <w:r>
              <w:t>Types of market research</w:t>
            </w:r>
          </w:p>
        </w:tc>
        <w:tc>
          <w:tcPr>
            <w:tcW w:w="3084" w:type="dxa"/>
          </w:tcPr>
          <w:p w:rsidR="00B773D5" w:rsidRDefault="00B773D5" w:rsidP="00A07D28">
            <w:r>
              <w:t>Description</w:t>
            </w:r>
          </w:p>
        </w:tc>
        <w:tc>
          <w:tcPr>
            <w:tcW w:w="3086" w:type="dxa"/>
          </w:tcPr>
          <w:p w:rsidR="00B773D5" w:rsidRDefault="00B773D5" w:rsidP="00A07D28">
            <w:r>
              <w:t>List 5 Examples</w:t>
            </w:r>
          </w:p>
        </w:tc>
      </w:tr>
      <w:tr w:rsidR="00B773D5" w:rsidTr="00B773D5">
        <w:trPr>
          <w:trHeight w:val="366"/>
        </w:trPr>
        <w:tc>
          <w:tcPr>
            <w:tcW w:w="3084" w:type="dxa"/>
          </w:tcPr>
          <w:p w:rsidR="00B773D5" w:rsidRDefault="00B773D5" w:rsidP="00A07D28"/>
        </w:tc>
        <w:tc>
          <w:tcPr>
            <w:tcW w:w="3084" w:type="dxa"/>
          </w:tcPr>
          <w:p w:rsidR="00B773D5" w:rsidRDefault="00B773D5" w:rsidP="00A07D28"/>
        </w:tc>
        <w:tc>
          <w:tcPr>
            <w:tcW w:w="3086" w:type="dxa"/>
          </w:tcPr>
          <w:p w:rsidR="00B773D5" w:rsidRDefault="00B773D5" w:rsidP="00A07D28"/>
          <w:p w:rsidR="00B773D5" w:rsidRDefault="00B773D5" w:rsidP="00A07D28"/>
          <w:p w:rsidR="00B773D5" w:rsidRDefault="00B773D5" w:rsidP="00A07D28"/>
          <w:p w:rsidR="00B773D5" w:rsidRDefault="00B773D5" w:rsidP="00A07D28"/>
          <w:p w:rsidR="00B773D5" w:rsidRDefault="00B773D5" w:rsidP="00A07D28"/>
        </w:tc>
      </w:tr>
      <w:tr w:rsidR="00B773D5" w:rsidTr="00B773D5">
        <w:trPr>
          <w:trHeight w:val="366"/>
        </w:trPr>
        <w:tc>
          <w:tcPr>
            <w:tcW w:w="3084" w:type="dxa"/>
          </w:tcPr>
          <w:p w:rsidR="00B773D5" w:rsidRDefault="00B773D5" w:rsidP="00A07D28"/>
        </w:tc>
        <w:tc>
          <w:tcPr>
            <w:tcW w:w="3084" w:type="dxa"/>
          </w:tcPr>
          <w:p w:rsidR="00B773D5" w:rsidRDefault="00B773D5" w:rsidP="00A07D28"/>
        </w:tc>
        <w:tc>
          <w:tcPr>
            <w:tcW w:w="3086" w:type="dxa"/>
          </w:tcPr>
          <w:p w:rsidR="00B773D5" w:rsidRDefault="00B773D5" w:rsidP="00A07D28"/>
          <w:p w:rsidR="00B773D5" w:rsidRDefault="00B773D5" w:rsidP="00A07D28"/>
          <w:p w:rsidR="00B773D5" w:rsidRDefault="00B773D5" w:rsidP="00A07D28"/>
          <w:p w:rsidR="00B773D5" w:rsidRDefault="00B773D5" w:rsidP="00A07D28"/>
          <w:p w:rsidR="00B773D5" w:rsidRDefault="00B773D5" w:rsidP="00A07D28"/>
          <w:p w:rsidR="00B773D5" w:rsidRDefault="00B773D5" w:rsidP="00A07D28"/>
        </w:tc>
      </w:tr>
    </w:tbl>
    <w:p w:rsidR="00A07D28" w:rsidRDefault="00A07D28" w:rsidP="00A07D28"/>
    <w:p w:rsidR="00A07D28" w:rsidRDefault="00594BB2" w:rsidP="00A07D28">
      <w:r>
        <w:t>What is</w:t>
      </w:r>
      <w:r w:rsidR="00A07D28">
        <w:t xml:space="preserve"> the</w:t>
      </w:r>
      <w:r w:rsidR="00B773D5">
        <w:t xml:space="preserve"> key</w:t>
      </w:r>
      <w:r w:rsidR="00A07D28">
        <w:t xml:space="preserve"> difference between the two types of market research?</w:t>
      </w:r>
    </w:p>
    <w:p w:rsidR="00594BB2" w:rsidRDefault="00594BB2" w:rsidP="00A07D28"/>
    <w:p w:rsidR="00594BB2" w:rsidRDefault="00594BB2" w:rsidP="00A07D28">
      <w:r>
        <w:t>What are the two types of data collected from market research?</w:t>
      </w:r>
    </w:p>
    <w:p w:rsidR="00594BB2" w:rsidRDefault="00594BB2" w:rsidP="00A07D28"/>
    <w:p w:rsidR="00594BB2" w:rsidRDefault="00594BB2" w:rsidP="00A07D28">
      <w:r>
        <w:t>How might your questions differ to gain these two types of data?</w:t>
      </w:r>
    </w:p>
    <w:p w:rsidR="00594BB2" w:rsidRDefault="00594BB2" w:rsidP="00A07D28"/>
    <w:p w:rsidR="00594BB2" w:rsidRDefault="00594BB2" w:rsidP="00A07D28">
      <w:r>
        <w:t>Define the terms objective and subjective</w:t>
      </w:r>
      <w:r w:rsidR="00483C5B">
        <w:t xml:space="preserve"> market research</w:t>
      </w:r>
      <w:bookmarkStart w:id="0" w:name="_GoBack"/>
      <w:bookmarkEnd w:id="0"/>
      <w:r>
        <w:t>?</w:t>
      </w:r>
    </w:p>
    <w:p w:rsidR="00A07D28" w:rsidRDefault="00A07D28" w:rsidP="00A07D28"/>
    <w:p w:rsidR="00483C5B" w:rsidRDefault="00483C5B" w:rsidP="00A07D28"/>
    <w:p w:rsidR="00A07D28" w:rsidRDefault="00A07D28" w:rsidP="00A07D28">
      <w:r>
        <w:t xml:space="preserve">Explain why </w:t>
      </w:r>
      <w:r w:rsidR="00AB5D62">
        <w:t>the following terms</w:t>
      </w:r>
      <w:r>
        <w:t xml:space="preserve"> are so important when a business completes market research, using examples?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73D5" w:rsidTr="00B773D5">
        <w:tc>
          <w:tcPr>
            <w:tcW w:w="3005" w:type="dxa"/>
          </w:tcPr>
          <w:p w:rsidR="00B773D5" w:rsidRDefault="00B773D5" w:rsidP="00A07D28">
            <w:r>
              <w:t>Key term</w:t>
            </w:r>
          </w:p>
        </w:tc>
        <w:tc>
          <w:tcPr>
            <w:tcW w:w="3005" w:type="dxa"/>
          </w:tcPr>
          <w:p w:rsidR="00B773D5" w:rsidRDefault="00B773D5" w:rsidP="00A07D28">
            <w:r>
              <w:t>Definition</w:t>
            </w:r>
          </w:p>
        </w:tc>
        <w:tc>
          <w:tcPr>
            <w:tcW w:w="3006" w:type="dxa"/>
          </w:tcPr>
          <w:p w:rsidR="00B773D5" w:rsidRDefault="00B773D5" w:rsidP="00A07D28">
            <w:r>
              <w:t>Importance for market research</w:t>
            </w:r>
          </w:p>
        </w:tc>
      </w:tr>
      <w:tr w:rsidR="00B773D5" w:rsidTr="00B773D5">
        <w:tc>
          <w:tcPr>
            <w:tcW w:w="3005" w:type="dxa"/>
          </w:tcPr>
          <w:p w:rsidR="00B773D5" w:rsidRDefault="00B773D5" w:rsidP="00A07D28">
            <w:r>
              <w:lastRenderedPageBreak/>
              <w:t>Validity</w:t>
            </w:r>
          </w:p>
        </w:tc>
        <w:tc>
          <w:tcPr>
            <w:tcW w:w="3005" w:type="dxa"/>
          </w:tcPr>
          <w:p w:rsidR="00B773D5" w:rsidRDefault="00B773D5" w:rsidP="00A07D28"/>
        </w:tc>
        <w:tc>
          <w:tcPr>
            <w:tcW w:w="3006" w:type="dxa"/>
          </w:tcPr>
          <w:p w:rsidR="00B773D5" w:rsidRDefault="00B773D5" w:rsidP="00A07D28"/>
        </w:tc>
      </w:tr>
      <w:tr w:rsidR="00B773D5" w:rsidTr="00B773D5">
        <w:tc>
          <w:tcPr>
            <w:tcW w:w="3005" w:type="dxa"/>
          </w:tcPr>
          <w:p w:rsidR="00B773D5" w:rsidRDefault="00B773D5" w:rsidP="00A07D28">
            <w:r>
              <w:t>Reliability</w:t>
            </w:r>
          </w:p>
        </w:tc>
        <w:tc>
          <w:tcPr>
            <w:tcW w:w="3005" w:type="dxa"/>
          </w:tcPr>
          <w:p w:rsidR="00B773D5" w:rsidRDefault="00B773D5" w:rsidP="00A07D28"/>
        </w:tc>
        <w:tc>
          <w:tcPr>
            <w:tcW w:w="3006" w:type="dxa"/>
          </w:tcPr>
          <w:p w:rsidR="00B773D5" w:rsidRDefault="00B773D5" w:rsidP="00A07D28"/>
        </w:tc>
      </w:tr>
      <w:tr w:rsidR="00B773D5" w:rsidTr="00B773D5">
        <w:tc>
          <w:tcPr>
            <w:tcW w:w="3005" w:type="dxa"/>
          </w:tcPr>
          <w:p w:rsidR="00B773D5" w:rsidRDefault="00B773D5" w:rsidP="00A07D28">
            <w:r>
              <w:t>Appropriateness</w:t>
            </w:r>
          </w:p>
        </w:tc>
        <w:tc>
          <w:tcPr>
            <w:tcW w:w="3005" w:type="dxa"/>
          </w:tcPr>
          <w:p w:rsidR="00B773D5" w:rsidRDefault="00B773D5" w:rsidP="00A07D28"/>
        </w:tc>
        <w:tc>
          <w:tcPr>
            <w:tcW w:w="3006" w:type="dxa"/>
          </w:tcPr>
          <w:p w:rsidR="00B773D5" w:rsidRDefault="00B773D5" w:rsidP="00A07D28"/>
        </w:tc>
      </w:tr>
      <w:tr w:rsidR="00B773D5" w:rsidTr="00B773D5">
        <w:tc>
          <w:tcPr>
            <w:tcW w:w="3005" w:type="dxa"/>
          </w:tcPr>
          <w:p w:rsidR="00B773D5" w:rsidRDefault="00B773D5" w:rsidP="00A07D28">
            <w:r>
              <w:t>Currency/Value</w:t>
            </w:r>
          </w:p>
        </w:tc>
        <w:tc>
          <w:tcPr>
            <w:tcW w:w="3005" w:type="dxa"/>
          </w:tcPr>
          <w:p w:rsidR="00B773D5" w:rsidRDefault="00B773D5" w:rsidP="00A07D28"/>
        </w:tc>
        <w:tc>
          <w:tcPr>
            <w:tcW w:w="3006" w:type="dxa"/>
          </w:tcPr>
          <w:p w:rsidR="00B773D5" w:rsidRDefault="00B773D5" w:rsidP="00A07D28"/>
        </w:tc>
      </w:tr>
      <w:tr w:rsidR="00B773D5" w:rsidTr="00B773D5">
        <w:tc>
          <w:tcPr>
            <w:tcW w:w="3005" w:type="dxa"/>
          </w:tcPr>
          <w:p w:rsidR="00B773D5" w:rsidRDefault="00B773D5" w:rsidP="00A07D28">
            <w:r>
              <w:t>Cost</w:t>
            </w:r>
          </w:p>
        </w:tc>
        <w:tc>
          <w:tcPr>
            <w:tcW w:w="3005" w:type="dxa"/>
          </w:tcPr>
          <w:p w:rsidR="00B773D5" w:rsidRDefault="00B773D5" w:rsidP="00A07D28"/>
        </w:tc>
        <w:tc>
          <w:tcPr>
            <w:tcW w:w="3006" w:type="dxa"/>
          </w:tcPr>
          <w:p w:rsidR="00B773D5" w:rsidRDefault="00B773D5" w:rsidP="00A07D28"/>
        </w:tc>
      </w:tr>
      <w:tr w:rsidR="00AB5D62" w:rsidTr="00B773D5">
        <w:tc>
          <w:tcPr>
            <w:tcW w:w="3005" w:type="dxa"/>
          </w:tcPr>
          <w:p w:rsidR="00AB5D62" w:rsidRDefault="00AB5D62" w:rsidP="00A07D28">
            <w:r>
              <w:t>Selection and extraction</w:t>
            </w:r>
          </w:p>
        </w:tc>
        <w:tc>
          <w:tcPr>
            <w:tcW w:w="3005" w:type="dxa"/>
          </w:tcPr>
          <w:p w:rsidR="00AB5D62" w:rsidRDefault="00AB5D62" w:rsidP="00A07D28"/>
        </w:tc>
        <w:tc>
          <w:tcPr>
            <w:tcW w:w="3006" w:type="dxa"/>
          </w:tcPr>
          <w:p w:rsidR="00AB5D62" w:rsidRDefault="00AB5D62" w:rsidP="00A07D28"/>
        </w:tc>
      </w:tr>
    </w:tbl>
    <w:p w:rsidR="00A07D28" w:rsidRDefault="00A07D28" w:rsidP="00A07D28"/>
    <w:p w:rsidR="00A07D28" w:rsidRDefault="00A07D28" w:rsidP="00A07D28"/>
    <w:p w:rsidR="00A07D28" w:rsidRDefault="00A07D28" w:rsidP="00A07D28"/>
    <w:p w:rsidR="00A07D28" w:rsidRPr="00A07D28" w:rsidRDefault="00A07D28" w:rsidP="00A07D28"/>
    <w:sectPr w:rsidR="00A07D28" w:rsidRPr="00A0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422BF"/>
    <w:multiLevelType w:val="hybridMultilevel"/>
    <w:tmpl w:val="7C044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28"/>
    <w:rsid w:val="003652A2"/>
    <w:rsid w:val="00483C5B"/>
    <w:rsid w:val="00594BB2"/>
    <w:rsid w:val="00A07D28"/>
    <w:rsid w:val="00AB5D62"/>
    <w:rsid w:val="00B036C1"/>
    <w:rsid w:val="00B773D5"/>
    <w:rsid w:val="00C2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F6C2"/>
  <w15:chartTrackingRefBased/>
  <w15:docId w15:val="{752B8576-235C-4246-BC29-B11880EC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7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07D28"/>
    <w:pPr>
      <w:ind w:left="720"/>
      <w:contextualSpacing/>
    </w:pPr>
  </w:style>
  <w:style w:type="table" w:styleId="TableGrid">
    <w:name w:val="Table Grid"/>
    <w:basedOn w:val="TableNormal"/>
    <w:uiPriority w:val="39"/>
    <w:rsid w:val="00B7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Marlborough C of E School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Flanagan</dc:creator>
  <cp:keywords/>
  <dc:description/>
  <cp:lastModifiedBy>Mark  FLANAGAN</cp:lastModifiedBy>
  <cp:revision>6</cp:revision>
  <dcterms:created xsi:type="dcterms:W3CDTF">2016-10-13T06:52:00Z</dcterms:created>
  <dcterms:modified xsi:type="dcterms:W3CDTF">2020-09-24T11:37:00Z</dcterms:modified>
</cp:coreProperties>
</file>