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E9" w:rsidRDefault="000069E9" w:rsidP="000069E9">
      <w:pPr>
        <w:jc w:val="center"/>
        <w:rPr>
          <w:rFonts w:ascii="Ravie" w:hAnsi="Ravie"/>
          <w:sz w:val="32"/>
          <w:szCs w:val="32"/>
          <w:u w:val="single"/>
          <w:lang w:val="en-GB"/>
        </w:rPr>
      </w:pPr>
      <w:r>
        <w:rPr>
          <w:rFonts w:ascii="Ravie" w:hAnsi="Ravie"/>
          <w:sz w:val="32"/>
          <w:szCs w:val="32"/>
          <w:u w:val="single"/>
          <w:lang w:val="en-GB"/>
        </w:rPr>
        <w:t>The Story</w:t>
      </w:r>
    </w:p>
    <w:p w:rsidR="000069E9" w:rsidRDefault="000069E9" w:rsidP="000069E9">
      <w:pPr>
        <w:rPr>
          <w:rFonts w:ascii="Trebuchet MS" w:hAnsi="Trebuchet MS"/>
          <w:sz w:val="22"/>
          <w:szCs w:val="22"/>
          <w:lang w:val="en-GB"/>
        </w:rPr>
      </w:pPr>
    </w:p>
    <w:p w:rsidR="000069E9" w:rsidRDefault="000069E9" w:rsidP="000069E9">
      <w:pPr>
        <w:jc w:val="both"/>
        <w:rPr>
          <w:rFonts w:ascii="Trebuchet MS" w:hAnsi="Trebuchet MS"/>
          <w:sz w:val="22"/>
          <w:szCs w:val="22"/>
          <w:lang w:val="en-GB"/>
        </w:rPr>
      </w:pPr>
      <w:r>
        <w:rPr>
          <w:rFonts w:ascii="Trebuchet MS" w:hAnsi="Trebuchet MS"/>
          <w:sz w:val="22"/>
          <w:szCs w:val="22"/>
          <w:lang w:val="en-GB"/>
        </w:rPr>
        <w:t xml:space="preserve">As the story begins, the orphans are preparing for the holiday visit of Orphanage’s Governors. The entire Orphanage scene is in the tradition a musical where the feature production is a kind of gala performance for the Governors. In this performance of homely orphans, the Dross’ children Sugar and Fritz are the principle dancers for whom the orphans merely serve as an anonymous corps. However the Matron and </w:t>
      </w:r>
      <w:proofErr w:type="spellStart"/>
      <w:r>
        <w:rPr>
          <w:rFonts w:ascii="Trebuchet MS" w:hAnsi="Trebuchet MS"/>
          <w:sz w:val="22"/>
          <w:szCs w:val="22"/>
          <w:lang w:val="en-GB"/>
        </w:rPr>
        <w:t>Dr.</w:t>
      </w:r>
      <w:proofErr w:type="spellEnd"/>
      <w:r>
        <w:rPr>
          <w:rFonts w:ascii="Trebuchet MS" w:hAnsi="Trebuchet MS"/>
          <w:sz w:val="22"/>
          <w:szCs w:val="22"/>
          <w:lang w:val="en-GB"/>
        </w:rPr>
        <w:t xml:space="preserve"> Dross get their own moment of fame, a </w:t>
      </w:r>
      <w:proofErr w:type="spellStart"/>
      <w:r>
        <w:rPr>
          <w:rFonts w:ascii="Trebuchet MS" w:hAnsi="Trebuchet MS"/>
          <w:sz w:val="22"/>
          <w:szCs w:val="22"/>
          <w:lang w:val="en-GB"/>
        </w:rPr>
        <w:t>Cruella</w:t>
      </w:r>
      <w:proofErr w:type="spellEnd"/>
      <w:r>
        <w:rPr>
          <w:rFonts w:ascii="Trebuchet MS" w:hAnsi="Trebuchet MS"/>
          <w:sz w:val="22"/>
          <w:szCs w:val="22"/>
          <w:lang w:val="en-GB"/>
        </w:rPr>
        <w:t xml:space="preserve"> de </w:t>
      </w:r>
      <w:proofErr w:type="spellStart"/>
      <w:r>
        <w:rPr>
          <w:rFonts w:ascii="Trebuchet MS" w:hAnsi="Trebuchet MS"/>
          <w:sz w:val="22"/>
          <w:szCs w:val="22"/>
          <w:lang w:val="en-GB"/>
        </w:rPr>
        <w:t>Vil</w:t>
      </w:r>
      <w:proofErr w:type="spellEnd"/>
      <w:r>
        <w:rPr>
          <w:rFonts w:ascii="Trebuchet MS" w:hAnsi="Trebuchet MS"/>
          <w:sz w:val="22"/>
          <w:szCs w:val="22"/>
          <w:lang w:val="en-GB"/>
        </w:rPr>
        <w:t xml:space="preserve"> number for the Matron and a barbells and hoops for </w:t>
      </w:r>
      <w:proofErr w:type="spellStart"/>
      <w:r>
        <w:rPr>
          <w:rFonts w:ascii="Trebuchet MS" w:hAnsi="Trebuchet MS"/>
          <w:sz w:val="22"/>
          <w:szCs w:val="22"/>
          <w:lang w:val="en-GB"/>
        </w:rPr>
        <w:t>Drosss</w:t>
      </w:r>
      <w:proofErr w:type="spellEnd"/>
      <w:r>
        <w:rPr>
          <w:rFonts w:ascii="Trebuchet MS" w:hAnsi="Trebuchet MS"/>
          <w:sz w:val="22"/>
          <w:szCs w:val="22"/>
          <w:lang w:val="en-GB"/>
        </w:rPr>
        <w:t>. However all too soon the performance is over and the Governors depart. Dross and his wife drop their festive marks and soon the toys and holiday decorations are rounded up and taken away including Clara’s beloved Nutcracker Doll.</w:t>
      </w:r>
    </w:p>
    <w:p w:rsidR="000069E9" w:rsidRDefault="000069E9" w:rsidP="000069E9">
      <w:pPr>
        <w:rPr>
          <w:rFonts w:ascii="Trebuchet MS" w:hAnsi="Trebuchet MS"/>
          <w:sz w:val="22"/>
          <w:szCs w:val="22"/>
          <w:lang w:val="en-GB"/>
        </w:rPr>
      </w:pPr>
    </w:p>
    <w:p w:rsidR="000069E9" w:rsidRDefault="000069E9" w:rsidP="000069E9">
      <w:pPr>
        <w:jc w:val="both"/>
        <w:rPr>
          <w:rFonts w:ascii="Trebuchet MS" w:hAnsi="Trebuchet MS"/>
          <w:sz w:val="22"/>
          <w:szCs w:val="22"/>
          <w:lang w:val="en-GB"/>
        </w:rPr>
      </w:pPr>
      <w:r>
        <w:rPr>
          <w:rFonts w:ascii="Trebuchet MS" w:hAnsi="Trebuchet MS"/>
          <w:b/>
          <w:sz w:val="22"/>
          <w:szCs w:val="22"/>
          <w:lang w:val="en-GB"/>
        </w:rPr>
        <w:t xml:space="preserve">Note: </w:t>
      </w:r>
      <w:r>
        <w:rPr>
          <w:rFonts w:ascii="Trebuchet MS" w:hAnsi="Trebuchet MS"/>
          <w:sz w:val="22"/>
          <w:szCs w:val="22"/>
          <w:lang w:val="en-GB"/>
        </w:rPr>
        <w:t xml:space="preserve">Perhaps Bourne is commenting on the fictive, </w:t>
      </w:r>
      <w:proofErr w:type="spellStart"/>
      <w:r>
        <w:rPr>
          <w:rFonts w:ascii="Trebuchet MS" w:hAnsi="Trebuchet MS"/>
          <w:sz w:val="22"/>
          <w:szCs w:val="22"/>
          <w:lang w:val="en-GB"/>
        </w:rPr>
        <w:t>performative</w:t>
      </w:r>
      <w:proofErr w:type="spellEnd"/>
      <w:r>
        <w:rPr>
          <w:rFonts w:ascii="Trebuchet MS" w:hAnsi="Trebuchet MS"/>
          <w:sz w:val="22"/>
          <w:szCs w:val="22"/>
          <w:lang w:val="en-GB"/>
        </w:rPr>
        <w:t xml:space="preserve"> nature of Christmas – that just as the holiday season passes, the good behaviour and kindness of the season also soon passes.</w:t>
      </w:r>
    </w:p>
    <w:p w:rsidR="000069E9" w:rsidRDefault="000069E9" w:rsidP="000069E9">
      <w:pPr>
        <w:jc w:val="both"/>
        <w:rPr>
          <w:rFonts w:ascii="Trebuchet MS" w:hAnsi="Trebuchet MS"/>
          <w:sz w:val="22"/>
          <w:szCs w:val="22"/>
          <w:lang w:val="en-GB"/>
        </w:rPr>
      </w:pPr>
    </w:p>
    <w:p w:rsidR="000069E9" w:rsidRDefault="000069E9" w:rsidP="000069E9">
      <w:pPr>
        <w:jc w:val="both"/>
        <w:rPr>
          <w:rFonts w:ascii="Trebuchet MS" w:hAnsi="Trebuchet MS"/>
          <w:sz w:val="22"/>
          <w:szCs w:val="22"/>
          <w:lang w:val="en-GB"/>
        </w:rPr>
      </w:pPr>
      <w:r>
        <w:rPr>
          <w:rFonts w:ascii="Trebuchet MS" w:hAnsi="Trebuchet MS"/>
          <w:sz w:val="22"/>
          <w:szCs w:val="22"/>
          <w:lang w:val="en-GB"/>
        </w:rPr>
        <w:t xml:space="preserve">Night time at the Orphanage brings the Nutcracker Doll to life as a somewhat creepy manikin. Instead of the battle of the mice and toy soldiers, Bourne gives us ‘The Revolt’ of the orphans who bundle the whole Dross family from the stage. Soon the Nutcracker transforms from a life sized puppet into the object of young Clara’s daytime infatuation, a fellow orphan but now a pumped up muscle god, </w:t>
      </w:r>
      <w:proofErr w:type="gramStart"/>
      <w:r>
        <w:rPr>
          <w:rFonts w:ascii="Trebuchet MS" w:hAnsi="Trebuchet MS"/>
          <w:sz w:val="22"/>
          <w:szCs w:val="22"/>
          <w:lang w:val="en-GB"/>
        </w:rPr>
        <w:t>bare</w:t>
      </w:r>
      <w:proofErr w:type="gramEnd"/>
      <w:r>
        <w:rPr>
          <w:rFonts w:ascii="Trebuchet MS" w:hAnsi="Trebuchet MS"/>
          <w:sz w:val="22"/>
          <w:szCs w:val="22"/>
          <w:lang w:val="en-GB"/>
        </w:rPr>
        <w:t xml:space="preserve"> chested, strapping and </w:t>
      </w:r>
      <w:proofErr w:type="spellStart"/>
      <w:r>
        <w:rPr>
          <w:rFonts w:ascii="Trebuchet MS" w:hAnsi="Trebuchet MS"/>
          <w:sz w:val="22"/>
          <w:szCs w:val="22"/>
          <w:lang w:val="en-GB"/>
        </w:rPr>
        <w:t>studly</w:t>
      </w:r>
      <w:proofErr w:type="spellEnd"/>
      <w:r>
        <w:rPr>
          <w:rFonts w:ascii="Trebuchet MS" w:hAnsi="Trebuchet MS"/>
          <w:sz w:val="22"/>
          <w:szCs w:val="22"/>
          <w:lang w:val="en-GB"/>
        </w:rPr>
        <w:t>. Instead of the traditional choreography, Bourne crates a ‘Mr Universe – rejecting familiar models of balletic masculine.</w:t>
      </w:r>
    </w:p>
    <w:p w:rsidR="000069E9" w:rsidRDefault="000069E9" w:rsidP="000069E9">
      <w:pPr>
        <w:jc w:val="both"/>
        <w:rPr>
          <w:rFonts w:ascii="Trebuchet MS" w:hAnsi="Trebuchet MS"/>
          <w:sz w:val="22"/>
          <w:szCs w:val="22"/>
          <w:lang w:val="en-GB"/>
        </w:rPr>
      </w:pPr>
    </w:p>
    <w:p w:rsidR="000069E9" w:rsidRDefault="000069E9" w:rsidP="000069E9">
      <w:pPr>
        <w:jc w:val="both"/>
        <w:rPr>
          <w:rFonts w:ascii="Trebuchet MS" w:hAnsi="Trebuchet MS"/>
          <w:sz w:val="22"/>
          <w:szCs w:val="22"/>
          <w:lang w:val="en-GB"/>
        </w:rPr>
      </w:pPr>
      <w:r>
        <w:rPr>
          <w:rFonts w:ascii="Trebuchet MS" w:hAnsi="Trebuchet MS"/>
          <w:sz w:val="22"/>
          <w:szCs w:val="22"/>
          <w:lang w:val="en-GB"/>
        </w:rPr>
        <w:t>In the next section, Bourne continues to re-work cultural material changing the Waltz of the Snowflakes into an ice skating wonderland. Bourne uses the falling snow to show the childlike pleasure everyone feels when it begins to snow. The Dross children re-appear as Princess Sugar and Prince Bon-Bon, who scheme to romance the Nutcracker away from Clara, and as the curtain falls, the Nutcracker and Princess Sugar are the stars of their own ice follies while the abandoned Clara retreats to an enormous pillow at the back of the stage.</w:t>
      </w:r>
    </w:p>
    <w:p w:rsidR="000069E9" w:rsidRDefault="000069E9" w:rsidP="000069E9">
      <w:pPr>
        <w:jc w:val="both"/>
        <w:rPr>
          <w:rFonts w:ascii="Trebuchet MS" w:hAnsi="Trebuchet MS"/>
          <w:sz w:val="22"/>
          <w:szCs w:val="22"/>
          <w:lang w:val="en-GB"/>
        </w:rPr>
      </w:pPr>
    </w:p>
    <w:p w:rsidR="000069E9" w:rsidRDefault="000069E9" w:rsidP="000069E9">
      <w:pPr>
        <w:jc w:val="both"/>
        <w:rPr>
          <w:rFonts w:ascii="Trebuchet MS" w:hAnsi="Trebuchet MS"/>
          <w:b/>
          <w:sz w:val="22"/>
          <w:szCs w:val="22"/>
          <w:u w:val="single"/>
          <w:lang w:val="en-GB"/>
        </w:rPr>
      </w:pPr>
      <w:r>
        <w:rPr>
          <w:rFonts w:ascii="Trebuchet MS" w:hAnsi="Trebuchet MS"/>
          <w:b/>
          <w:sz w:val="22"/>
          <w:szCs w:val="22"/>
          <w:u w:val="single"/>
          <w:lang w:val="en-GB"/>
        </w:rPr>
        <w:t>ACT TWO</w:t>
      </w:r>
    </w:p>
    <w:p w:rsidR="000069E9" w:rsidRDefault="000069E9" w:rsidP="000069E9">
      <w:pPr>
        <w:jc w:val="both"/>
        <w:rPr>
          <w:rFonts w:ascii="Trebuchet MS" w:hAnsi="Trebuchet MS"/>
          <w:sz w:val="22"/>
          <w:szCs w:val="22"/>
          <w:lang w:val="en-GB"/>
        </w:rPr>
      </w:pPr>
      <w:r>
        <w:rPr>
          <w:rFonts w:ascii="Trebuchet MS" w:hAnsi="Trebuchet MS"/>
          <w:sz w:val="22"/>
          <w:szCs w:val="22"/>
          <w:lang w:val="en-GB"/>
        </w:rPr>
        <w:t xml:space="preserve">After a quick ‘mini-extreme Makeover’ with the help of the obliging Cupids, Clara sheds her drab, formless orphan dress for a bright blue, summer dress with polka dots and proceeds to </w:t>
      </w:r>
      <w:proofErr w:type="spellStart"/>
      <w:r>
        <w:rPr>
          <w:rFonts w:ascii="Trebuchet MS" w:hAnsi="Trebuchet MS"/>
          <w:sz w:val="22"/>
          <w:szCs w:val="22"/>
          <w:lang w:val="en-GB"/>
        </w:rPr>
        <w:t>Sweetieland</w:t>
      </w:r>
      <w:proofErr w:type="spellEnd"/>
      <w:r>
        <w:rPr>
          <w:rFonts w:ascii="Trebuchet MS" w:hAnsi="Trebuchet MS"/>
          <w:sz w:val="22"/>
          <w:szCs w:val="22"/>
          <w:lang w:val="en-GB"/>
        </w:rPr>
        <w:t xml:space="preserve"> in search for love. Will she get into </w:t>
      </w:r>
      <w:proofErr w:type="spellStart"/>
      <w:r>
        <w:rPr>
          <w:rFonts w:ascii="Trebuchet MS" w:hAnsi="Trebuchet MS"/>
          <w:sz w:val="22"/>
          <w:szCs w:val="22"/>
          <w:lang w:val="en-GB"/>
        </w:rPr>
        <w:t>Sweetieland</w:t>
      </w:r>
      <w:proofErr w:type="spellEnd"/>
      <w:r>
        <w:rPr>
          <w:rFonts w:ascii="Trebuchet MS" w:hAnsi="Trebuchet MS"/>
          <w:sz w:val="22"/>
          <w:szCs w:val="22"/>
          <w:lang w:val="en-GB"/>
        </w:rPr>
        <w:t xml:space="preserve"> in time to prevent the marriage of the Nutcracker and Princess Sugar?</w:t>
      </w:r>
    </w:p>
    <w:p w:rsidR="000069E9" w:rsidRDefault="000069E9" w:rsidP="000069E9">
      <w:pPr>
        <w:jc w:val="both"/>
        <w:rPr>
          <w:rFonts w:ascii="Trebuchet MS" w:hAnsi="Trebuchet MS"/>
          <w:sz w:val="22"/>
          <w:szCs w:val="22"/>
          <w:lang w:val="en-GB"/>
        </w:rPr>
      </w:pPr>
    </w:p>
    <w:p w:rsidR="000069E9" w:rsidRDefault="000069E9" w:rsidP="000069E9">
      <w:pPr>
        <w:jc w:val="both"/>
        <w:rPr>
          <w:rFonts w:ascii="Trebuchet MS" w:hAnsi="Trebuchet MS"/>
          <w:sz w:val="22"/>
          <w:szCs w:val="22"/>
          <w:lang w:val="en-GB"/>
        </w:rPr>
      </w:pPr>
      <w:r>
        <w:rPr>
          <w:rFonts w:ascii="Trebuchet MS" w:hAnsi="Trebuchet MS"/>
          <w:sz w:val="22"/>
          <w:szCs w:val="22"/>
          <w:lang w:val="en-GB"/>
        </w:rPr>
        <w:t>To get past the Humbug Bouncer, Clara tries to sneak in with the wedding guests. Liquorice Allsorts – Brill cream and butt slapping</w:t>
      </w:r>
    </w:p>
    <w:p w:rsidR="000069E9" w:rsidRDefault="000069E9" w:rsidP="000069E9">
      <w:pPr>
        <w:jc w:val="both"/>
        <w:rPr>
          <w:rFonts w:ascii="Trebuchet MS" w:hAnsi="Trebuchet MS"/>
          <w:sz w:val="22"/>
          <w:szCs w:val="22"/>
          <w:lang w:val="en-GB"/>
        </w:rPr>
      </w:pPr>
      <w:r>
        <w:rPr>
          <w:rFonts w:ascii="Trebuchet MS" w:hAnsi="Trebuchet MS"/>
          <w:sz w:val="22"/>
          <w:szCs w:val="22"/>
          <w:lang w:val="en-GB"/>
        </w:rPr>
        <w:t xml:space="preserve">Knickerbocker Glory – puffing away at a cigarette holder, thrusting pelvic actions over the floor. </w:t>
      </w:r>
    </w:p>
    <w:p w:rsidR="000069E9" w:rsidRDefault="000069E9" w:rsidP="000069E9">
      <w:pPr>
        <w:jc w:val="both"/>
        <w:rPr>
          <w:rFonts w:ascii="Trebuchet MS" w:hAnsi="Trebuchet MS"/>
          <w:sz w:val="22"/>
          <w:szCs w:val="22"/>
          <w:lang w:val="en-GB"/>
        </w:rPr>
      </w:pPr>
      <w:proofErr w:type="spellStart"/>
      <w:proofErr w:type="gramStart"/>
      <w:r>
        <w:rPr>
          <w:rFonts w:ascii="Trebuchet MS" w:hAnsi="Trebuchet MS"/>
          <w:sz w:val="22"/>
          <w:szCs w:val="22"/>
          <w:lang w:val="en-GB"/>
        </w:rPr>
        <w:t>Marshmellow</w:t>
      </w:r>
      <w:proofErr w:type="spellEnd"/>
      <w:r>
        <w:rPr>
          <w:rFonts w:ascii="Trebuchet MS" w:hAnsi="Trebuchet MS"/>
          <w:sz w:val="22"/>
          <w:szCs w:val="22"/>
          <w:lang w:val="en-GB"/>
        </w:rPr>
        <w:t xml:space="preserve"> girls – ditzy girls that resembling clipped poodles in fluffy pink.</w:t>
      </w:r>
      <w:proofErr w:type="gramEnd"/>
    </w:p>
    <w:p w:rsidR="000069E9" w:rsidRDefault="000069E9" w:rsidP="000069E9">
      <w:pPr>
        <w:jc w:val="both"/>
        <w:rPr>
          <w:rFonts w:ascii="Trebuchet MS" w:hAnsi="Trebuchet MS"/>
          <w:sz w:val="22"/>
          <w:szCs w:val="22"/>
          <w:lang w:val="en-GB"/>
        </w:rPr>
      </w:pPr>
      <w:r>
        <w:rPr>
          <w:rFonts w:ascii="Trebuchet MS" w:hAnsi="Trebuchet MS"/>
          <w:sz w:val="22"/>
          <w:szCs w:val="22"/>
          <w:lang w:val="en-GB"/>
        </w:rPr>
        <w:t>Gobstoppers – bounding madly about like monkey’s in a mosh pit</w:t>
      </w:r>
    </w:p>
    <w:p w:rsidR="000069E9" w:rsidRDefault="000069E9" w:rsidP="000069E9">
      <w:pPr>
        <w:jc w:val="both"/>
        <w:rPr>
          <w:rFonts w:ascii="Trebuchet MS" w:hAnsi="Trebuchet MS"/>
          <w:sz w:val="22"/>
          <w:szCs w:val="22"/>
          <w:lang w:val="en-GB"/>
        </w:rPr>
      </w:pPr>
    </w:p>
    <w:p w:rsidR="000069E9" w:rsidRDefault="000069E9" w:rsidP="000069E9">
      <w:pPr>
        <w:jc w:val="both"/>
        <w:rPr>
          <w:rFonts w:ascii="Trebuchet MS" w:hAnsi="Trebuchet MS"/>
          <w:sz w:val="22"/>
          <w:szCs w:val="22"/>
          <w:lang w:val="en-GB"/>
        </w:rPr>
      </w:pPr>
      <w:proofErr w:type="spellStart"/>
      <w:r>
        <w:rPr>
          <w:rFonts w:ascii="Trebuchet MS" w:hAnsi="Trebuchet MS"/>
          <w:sz w:val="22"/>
          <w:szCs w:val="22"/>
          <w:lang w:val="en-GB"/>
        </w:rPr>
        <w:t>Sweeiteland</w:t>
      </w:r>
      <w:proofErr w:type="spellEnd"/>
      <w:r>
        <w:rPr>
          <w:rFonts w:ascii="Trebuchet MS" w:hAnsi="Trebuchet MS"/>
          <w:sz w:val="22"/>
          <w:szCs w:val="22"/>
          <w:lang w:val="en-GB"/>
        </w:rPr>
        <w:t xml:space="preserve"> presided over by King </w:t>
      </w:r>
      <w:proofErr w:type="spellStart"/>
      <w:r>
        <w:rPr>
          <w:rFonts w:ascii="Trebuchet MS" w:hAnsi="Trebuchet MS"/>
          <w:sz w:val="22"/>
          <w:szCs w:val="22"/>
          <w:lang w:val="en-GB"/>
        </w:rPr>
        <w:t>Sherbert</w:t>
      </w:r>
      <w:proofErr w:type="spellEnd"/>
      <w:r>
        <w:rPr>
          <w:rFonts w:ascii="Trebuchet MS" w:hAnsi="Trebuchet MS"/>
          <w:sz w:val="22"/>
          <w:szCs w:val="22"/>
          <w:lang w:val="en-GB"/>
        </w:rPr>
        <w:t xml:space="preserve"> and Queen Candy has a Willy </w:t>
      </w:r>
      <w:proofErr w:type="spellStart"/>
      <w:r>
        <w:rPr>
          <w:rFonts w:ascii="Trebuchet MS" w:hAnsi="Trebuchet MS"/>
          <w:sz w:val="22"/>
          <w:szCs w:val="22"/>
          <w:lang w:val="en-GB"/>
        </w:rPr>
        <w:t>Wonka</w:t>
      </w:r>
      <w:proofErr w:type="spellEnd"/>
      <w:r>
        <w:rPr>
          <w:rFonts w:ascii="Trebuchet MS" w:hAnsi="Trebuchet MS"/>
          <w:sz w:val="22"/>
          <w:szCs w:val="22"/>
          <w:lang w:val="en-GB"/>
        </w:rPr>
        <w:t xml:space="preserve"> feel.</w:t>
      </w:r>
    </w:p>
    <w:p w:rsidR="000069E9" w:rsidRDefault="000069E9" w:rsidP="000069E9">
      <w:pPr>
        <w:jc w:val="both"/>
        <w:rPr>
          <w:rFonts w:ascii="Trebuchet MS" w:hAnsi="Trebuchet MS"/>
          <w:sz w:val="22"/>
          <w:szCs w:val="22"/>
          <w:lang w:val="en-GB"/>
        </w:rPr>
      </w:pPr>
    </w:p>
    <w:p w:rsidR="000069E9" w:rsidRDefault="000069E9" w:rsidP="000069E9">
      <w:pPr>
        <w:jc w:val="both"/>
        <w:rPr>
          <w:rFonts w:ascii="Trebuchet MS" w:hAnsi="Trebuchet MS"/>
          <w:sz w:val="22"/>
          <w:szCs w:val="22"/>
          <w:lang w:val="en-GB"/>
        </w:rPr>
      </w:pPr>
      <w:r>
        <w:rPr>
          <w:rFonts w:ascii="Trebuchet MS" w:hAnsi="Trebuchet MS"/>
          <w:sz w:val="22"/>
          <w:szCs w:val="22"/>
          <w:lang w:val="en-GB"/>
        </w:rPr>
        <w:t xml:space="preserve">At one time or another (but mostly continuously) </w:t>
      </w:r>
      <w:proofErr w:type="spellStart"/>
      <w:r>
        <w:rPr>
          <w:rFonts w:ascii="Trebuchet MS" w:hAnsi="Trebuchet MS"/>
          <w:sz w:val="22"/>
          <w:szCs w:val="22"/>
          <w:lang w:val="en-GB"/>
        </w:rPr>
        <w:t>Sweetieland’s</w:t>
      </w:r>
      <w:proofErr w:type="spellEnd"/>
      <w:r>
        <w:rPr>
          <w:rFonts w:ascii="Trebuchet MS" w:hAnsi="Trebuchet MS"/>
          <w:sz w:val="22"/>
          <w:szCs w:val="22"/>
          <w:lang w:val="en-GB"/>
        </w:rPr>
        <w:t xml:space="preserve"> inhabitants indulge in licking, kissing, tasting, mouthing, lapping, slurping and other orally erotic behaviours. Sugar and Nutcracker taste each other, King </w:t>
      </w:r>
      <w:proofErr w:type="spellStart"/>
      <w:r>
        <w:rPr>
          <w:rFonts w:ascii="Trebuchet MS" w:hAnsi="Trebuchet MS"/>
          <w:sz w:val="22"/>
          <w:szCs w:val="22"/>
          <w:lang w:val="en-GB"/>
        </w:rPr>
        <w:t>Sherbert</w:t>
      </w:r>
      <w:proofErr w:type="spellEnd"/>
      <w:r>
        <w:rPr>
          <w:rFonts w:ascii="Trebuchet MS" w:hAnsi="Trebuchet MS"/>
          <w:sz w:val="22"/>
          <w:szCs w:val="22"/>
          <w:lang w:val="en-GB"/>
        </w:rPr>
        <w:t xml:space="preserve"> and Queen Candy taste the N</w:t>
      </w:r>
      <w:r>
        <w:rPr>
          <w:rFonts w:ascii="Trebuchet MS" w:hAnsi="Trebuchet MS"/>
          <w:sz w:val="22"/>
          <w:szCs w:val="22"/>
          <w:lang w:val="en-GB"/>
        </w:rPr>
        <w:t>u</w:t>
      </w:r>
      <w:r>
        <w:rPr>
          <w:rFonts w:ascii="Trebuchet MS" w:hAnsi="Trebuchet MS"/>
          <w:sz w:val="22"/>
          <w:szCs w:val="22"/>
          <w:lang w:val="en-GB"/>
        </w:rPr>
        <w:t xml:space="preserve">tcracker, the Knickerbocker Glory tastes Clara, the Gobstopper’s taste the </w:t>
      </w:r>
      <w:proofErr w:type="spellStart"/>
      <w:r>
        <w:rPr>
          <w:rFonts w:ascii="Trebuchet MS" w:hAnsi="Trebuchet MS"/>
          <w:sz w:val="22"/>
          <w:szCs w:val="22"/>
          <w:lang w:val="en-GB"/>
        </w:rPr>
        <w:t>Marshmellow</w:t>
      </w:r>
      <w:proofErr w:type="spellEnd"/>
      <w:r>
        <w:rPr>
          <w:rFonts w:ascii="Trebuchet MS" w:hAnsi="Trebuchet MS"/>
          <w:sz w:val="22"/>
          <w:szCs w:val="22"/>
          <w:lang w:val="en-GB"/>
        </w:rPr>
        <w:t xml:space="preserve"> girls, everybody tastes everybody else and </w:t>
      </w:r>
      <w:proofErr w:type="gramStart"/>
      <w:r>
        <w:rPr>
          <w:rFonts w:ascii="Trebuchet MS" w:hAnsi="Trebuchet MS"/>
          <w:sz w:val="22"/>
          <w:szCs w:val="22"/>
          <w:lang w:val="en-GB"/>
        </w:rPr>
        <w:t>even</w:t>
      </w:r>
      <w:proofErr w:type="gramEnd"/>
      <w:r>
        <w:rPr>
          <w:rFonts w:ascii="Trebuchet MS" w:hAnsi="Trebuchet MS"/>
          <w:sz w:val="22"/>
          <w:szCs w:val="22"/>
          <w:lang w:val="en-GB"/>
        </w:rPr>
        <w:t xml:space="preserve"> themselves. It becomes a rollicking, sugar shack lip smacking orgy.</w:t>
      </w:r>
    </w:p>
    <w:p w:rsidR="000069E9" w:rsidRDefault="000069E9" w:rsidP="000069E9">
      <w:pPr>
        <w:jc w:val="both"/>
        <w:rPr>
          <w:rFonts w:ascii="Trebuchet MS" w:hAnsi="Trebuchet MS"/>
          <w:sz w:val="22"/>
          <w:szCs w:val="22"/>
          <w:lang w:val="en-GB"/>
        </w:rPr>
      </w:pPr>
    </w:p>
    <w:p w:rsidR="000069E9" w:rsidRDefault="000069E9" w:rsidP="000069E9">
      <w:pPr>
        <w:jc w:val="center"/>
        <w:rPr>
          <w:rFonts w:ascii="Trebuchet MS" w:hAnsi="Trebuchet MS"/>
          <w:b/>
          <w:sz w:val="36"/>
          <w:szCs w:val="36"/>
          <w:u w:val="single"/>
          <w:lang w:val="en-GB"/>
        </w:rPr>
      </w:pPr>
      <w:r>
        <w:rPr>
          <w:rFonts w:ascii="Trebuchet MS" w:hAnsi="Trebuchet MS"/>
          <w:b/>
          <w:sz w:val="36"/>
          <w:szCs w:val="36"/>
          <w:u w:val="single"/>
          <w:lang w:val="en-GB"/>
        </w:rPr>
        <w:t xml:space="preserve">Everything is edible in </w:t>
      </w:r>
      <w:proofErr w:type="spellStart"/>
      <w:r>
        <w:rPr>
          <w:rFonts w:ascii="Trebuchet MS" w:hAnsi="Trebuchet MS"/>
          <w:b/>
          <w:sz w:val="36"/>
          <w:szCs w:val="36"/>
          <w:u w:val="single"/>
          <w:lang w:val="en-GB"/>
        </w:rPr>
        <w:t>Sweetieland</w:t>
      </w:r>
      <w:proofErr w:type="spellEnd"/>
      <w:r>
        <w:rPr>
          <w:rFonts w:ascii="Trebuchet MS" w:hAnsi="Trebuchet MS"/>
          <w:b/>
          <w:sz w:val="36"/>
          <w:szCs w:val="36"/>
          <w:u w:val="single"/>
          <w:lang w:val="en-GB"/>
        </w:rPr>
        <w:t xml:space="preserve"> and its inhabitants are judged not on how they look but how they taste!!</w:t>
      </w:r>
    </w:p>
    <w:p w:rsidR="000069E9" w:rsidRDefault="000069E9" w:rsidP="000069E9">
      <w:pPr>
        <w:jc w:val="both"/>
        <w:rPr>
          <w:rFonts w:ascii="Trebuchet MS" w:hAnsi="Trebuchet MS"/>
          <w:sz w:val="22"/>
          <w:szCs w:val="22"/>
          <w:lang w:val="en-GB"/>
        </w:rPr>
      </w:pPr>
    </w:p>
    <w:p w:rsidR="000069E9" w:rsidRDefault="000069E9" w:rsidP="000069E9">
      <w:pPr>
        <w:jc w:val="both"/>
        <w:rPr>
          <w:rFonts w:ascii="Trebuchet MS" w:hAnsi="Trebuchet MS"/>
          <w:sz w:val="22"/>
          <w:szCs w:val="22"/>
          <w:lang w:val="en-GB"/>
        </w:rPr>
      </w:pPr>
      <w:r>
        <w:rPr>
          <w:rFonts w:ascii="Trebuchet MS" w:hAnsi="Trebuchet MS"/>
          <w:sz w:val="22"/>
          <w:szCs w:val="22"/>
          <w:lang w:val="en-GB"/>
        </w:rPr>
        <w:t xml:space="preserve">Clara emerges from behind the Wedding cake and briefly distracts the Nutcracker but id hustled out of </w:t>
      </w:r>
      <w:proofErr w:type="spellStart"/>
      <w:r>
        <w:rPr>
          <w:rFonts w:ascii="Trebuchet MS" w:hAnsi="Trebuchet MS"/>
          <w:sz w:val="22"/>
          <w:szCs w:val="22"/>
          <w:lang w:val="en-GB"/>
        </w:rPr>
        <w:t>Sweetieland</w:t>
      </w:r>
      <w:proofErr w:type="spellEnd"/>
      <w:r>
        <w:rPr>
          <w:rFonts w:ascii="Trebuchet MS" w:hAnsi="Trebuchet MS"/>
          <w:sz w:val="22"/>
          <w:szCs w:val="22"/>
          <w:lang w:val="en-GB"/>
        </w:rPr>
        <w:t xml:space="preserve"> by the Humbug Bouncer. The wedding of the Nutcracker and Princess Sugar set to the Sugar Plum Fairy goes ahead creating the sense that the ‘wrong’ girl has gotten the guy. Fortunately for those weak hearted who insist on a happy ending, the evening ends with Clara’s awakening and eventual escape from the orphanage with the boy who is the real life model for the Nutcracker.</w:t>
      </w:r>
    </w:p>
    <w:p w:rsidR="000069E9" w:rsidRDefault="000069E9" w:rsidP="000069E9">
      <w:pPr>
        <w:jc w:val="both"/>
        <w:rPr>
          <w:rFonts w:ascii="Trebuchet MS" w:hAnsi="Trebuchet MS"/>
          <w:sz w:val="22"/>
          <w:szCs w:val="22"/>
          <w:lang w:val="en-GB"/>
        </w:rPr>
      </w:pPr>
    </w:p>
    <w:p w:rsidR="000069E9" w:rsidRDefault="000069E9" w:rsidP="000069E9">
      <w:pPr>
        <w:jc w:val="center"/>
        <w:rPr>
          <w:rFonts w:ascii="Ravie" w:hAnsi="Ravie"/>
          <w:sz w:val="32"/>
          <w:szCs w:val="32"/>
          <w:u w:val="single"/>
          <w:lang w:val="en-GB"/>
        </w:rPr>
      </w:pPr>
    </w:p>
    <w:p w:rsidR="000069E9" w:rsidRDefault="000069E9" w:rsidP="000069E9">
      <w:pPr>
        <w:jc w:val="center"/>
        <w:rPr>
          <w:rFonts w:ascii="Ravie" w:hAnsi="Ravie"/>
          <w:sz w:val="32"/>
          <w:szCs w:val="32"/>
          <w:u w:val="single"/>
          <w:lang w:val="en-GB"/>
        </w:rPr>
      </w:pPr>
    </w:p>
    <w:p w:rsidR="000069E9" w:rsidRDefault="000069E9" w:rsidP="000069E9">
      <w:pPr>
        <w:jc w:val="center"/>
        <w:rPr>
          <w:rFonts w:ascii="Ravie" w:hAnsi="Ravie"/>
          <w:sz w:val="32"/>
          <w:szCs w:val="32"/>
          <w:u w:val="single"/>
          <w:lang w:val="en-GB"/>
        </w:rPr>
      </w:pPr>
    </w:p>
    <w:p w:rsidR="000069E9" w:rsidRDefault="000069E9" w:rsidP="000069E9">
      <w:pPr>
        <w:jc w:val="center"/>
        <w:rPr>
          <w:rFonts w:ascii="Ravie" w:hAnsi="Ravie"/>
          <w:sz w:val="32"/>
          <w:szCs w:val="32"/>
          <w:u w:val="single"/>
          <w:lang w:val="en-GB"/>
        </w:rPr>
      </w:pPr>
    </w:p>
    <w:p w:rsidR="000069E9" w:rsidRDefault="000069E9" w:rsidP="000069E9">
      <w:pPr>
        <w:jc w:val="center"/>
        <w:rPr>
          <w:rFonts w:ascii="Ravie" w:hAnsi="Ravie"/>
          <w:sz w:val="32"/>
          <w:szCs w:val="32"/>
          <w:u w:val="single"/>
          <w:lang w:val="en-GB"/>
        </w:rPr>
      </w:pPr>
      <w:bookmarkStart w:id="0" w:name="_GoBack"/>
      <w:bookmarkEnd w:id="0"/>
      <w:r>
        <w:rPr>
          <w:rFonts w:ascii="Ravie" w:hAnsi="Ravie"/>
          <w:sz w:val="32"/>
          <w:szCs w:val="32"/>
          <w:u w:val="single"/>
          <w:lang w:val="en-GB"/>
        </w:rPr>
        <w:t>Differences between Bourne &amp; Ballet</w:t>
      </w:r>
    </w:p>
    <w:p w:rsidR="000069E9" w:rsidRDefault="000069E9" w:rsidP="000069E9">
      <w:pPr>
        <w:jc w:val="center"/>
        <w:rPr>
          <w:rFonts w:ascii="Trebuchet MS" w:hAnsi="Trebuchet MS"/>
          <w:sz w:val="22"/>
          <w:szCs w:val="22"/>
          <w:lang w:val="en-GB"/>
        </w:rPr>
      </w:pPr>
    </w:p>
    <w:p w:rsidR="000069E9" w:rsidRDefault="000069E9" w:rsidP="000069E9">
      <w:pPr>
        <w:rPr>
          <w:rFonts w:ascii="Trebuchet MS" w:hAnsi="Trebuchet MS"/>
          <w:b/>
          <w:sz w:val="22"/>
          <w:szCs w:val="22"/>
          <w:u w:val="single"/>
          <w:lang w:val="en-GB"/>
        </w:rPr>
      </w:pPr>
      <w:r>
        <w:rPr>
          <w:rFonts w:ascii="Trebuchet MS" w:hAnsi="Trebuchet MS"/>
          <w:b/>
          <w:sz w:val="22"/>
          <w:szCs w:val="22"/>
          <w:u w:val="single"/>
          <w:lang w:val="en-GB"/>
        </w:rPr>
        <w:t>Ballet / Original Version</w:t>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b/>
          <w:sz w:val="22"/>
          <w:szCs w:val="22"/>
          <w:u w:val="single"/>
          <w:lang w:val="en-GB"/>
        </w:rPr>
        <w:t>Bourne 2002</w:t>
      </w:r>
    </w:p>
    <w:p w:rsidR="000069E9" w:rsidRDefault="000069E9" w:rsidP="000069E9">
      <w:pPr>
        <w:rPr>
          <w:rFonts w:ascii="Trebuchet MS" w:hAnsi="Trebuchet MS"/>
          <w:sz w:val="22"/>
          <w:szCs w:val="22"/>
          <w:lang w:val="en-GB"/>
        </w:rPr>
      </w:pPr>
    </w:p>
    <w:p w:rsidR="000069E9" w:rsidRDefault="000069E9" w:rsidP="000069E9">
      <w:pPr>
        <w:rPr>
          <w:rFonts w:ascii="Trebuchet MS" w:hAnsi="Trebuchet MS"/>
          <w:sz w:val="22"/>
          <w:szCs w:val="22"/>
          <w:lang w:val="en-GB"/>
        </w:rPr>
      </w:pPr>
      <w:r>
        <w:rPr>
          <w:rFonts w:ascii="Trebuchet MS" w:hAnsi="Trebuchet MS"/>
          <w:sz w:val="22"/>
          <w:szCs w:val="22"/>
          <w:lang w:val="en-GB"/>
        </w:rPr>
        <w:t xml:space="preserve">Huge Victorian </w:t>
      </w:r>
      <w:proofErr w:type="spellStart"/>
      <w:proofErr w:type="gramStart"/>
      <w:r>
        <w:rPr>
          <w:rFonts w:ascii="Trebuchet MS" w:hAnsi="Trebuchet MS"/>
          <w:sz w:val="22"/>
          <w:szCs w:val="22"/>
          <w:lang w:val="en-GB"/>
        </w:rPr>
        <w:t>xmas</w:t>
      </w:r>
      <w:proofErr w:type="spellEnd"/>
      <w:proofErr w:type="gramEnd"/>
      <w:r>
        <w:rPr>
          <w:rFonts w:ascii="Trebuchet MS" w:hAnsi="Trebuchet MS"/>
          <w:sz w:val="22"/>
          <w:szCs w:val="22"/>
          <w:lang w:val="en-GB"/>
        </w:rPr>
        <w:t xml:space="preserve"> party with large tree</w:t>
      </w:r>
      <w:r>
        <w:rPr>
          <w:rFonts w:ascii="Trebuchet MS" w:hAnsi="Trebuchet MS"/>
          <w:sz w:val="22"/>
          <w:szCs w:val="22"/>
          <w:lang w:val="en-GB"/>
        </w:rPr>
        <w:tab/>
      </w:r>
      <w:r>
        <w:rPr>
          <w:rFonts w:ascii="Trebuchet MS" w:hAnsi="Trebuchet MS"/>
          <w:sz w:val="22"/>
          <w:szCs w:val="22"/>
          <w:lang w:val="en-GB"/>
        </w:rPr>
        <w:tab/>
        <w:t>Orphanage with a twig</w:t>
      </w:r>
    </w:p>
    <w:p w:rsidR="000069E9" w:rsidRDefault="000069E9" w:rsidP="000069E9">
      <w:pPr>
        <w:rPr>
          <w:rFonts w:ascii="Trebuchet MS" w:hAnsi="Trebuchet MS"/>
          <w:sz w:val="22"/>
          <w:szCs w:val="22"/>
          <w:lang w:val="en-GB"/>
        </w:rPr>
      </w:pPr>
      <w:r>
        <w:rPr>
          <w:rFonts w:ascii="Trebuchet MS" w:hAnsi="Trebuchet MS"/>
          <w:sz w:val="22"/>
          <w:szCs w:val="22"/>
          <w:lang w:val="en-GB"/>
        </w:rPr>
        <w:t xml:space="preserve">Party games, toys </w:t>
      </w:r>
      <w:proofErr w:type="gramStart"/>
      <w:r>
        <w:rPr>
          <w:rFonts w:ascii="Trebuchet MS" w:hAnsi="Trebuchet MS"/>
          <w:sz w:val="22"/>
          <w:szCs w:val="22"/>
          <w:lang w:val="en-GB"/>
        </w:rPr>
        <w:t>alive</w:t>
      </w:r>
      <w:proofErr w:type="gramEnd"/>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t xml:space="preserve">Games, keep fit </w:t>
      </w:r>
    </w:p>
    <w:p w:rsidR="000069E9" w:rsidRDefault="000069E9" w:rsidP="000069E9">
      <w:pPr>
        <w:rPr>
          <w:rFonts w:ascii="Trebuchet MS" w:hAnsi="Trebuchet MS"/>
          <w:sz w:val="22"/>
          <w:szCs w:val="22"/>
          <w:lang w:val="en-GB"/>
        </w:rPr>
      </w:pPr>
      <w:r>
        <w:rPr>
          <w:rFonts w:ascii="Trebuchet MS" w:hAnsi="Trebuchet MS"/>
          <w:sz w:val="22"/>
          <w:szCs w:val="22"/>
          <w:lang w:val="en-GB"/>
        </w:rPr>
        <w:t>Guests Leave</w:t>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t>Governors leave</w:t>
      </w:r>
    </w:p>
    <w:p w:rsidR="000069E9" w:rsidRDefault="000069E9" w:rsidP="000069E9">
      <w:pPr>
        <w:rPr>
          <w:rFonts w:ascii="Trebuchet MS" w:hAnsi="Trebuchet MS"/>
          <w:sz w:val="22"/>
          <w:szCs w:val="22"/>
          <w:lang w:val="en-GB"/>
        </w:rPr>
      </w:pPr>
      <w:r>
        <w:rPr>
          <w:rFonts w:ascii="Trebuchet MS" w:hAnsi="Trebuchet MS"/>
          <w:sz w:val="22"/>
          <w:szCs w:val="22"/>
          <w:lang w:val="en-GB"/>
        </w:rPr>
        <w:t xml:space="preserve">Toys V’s mice </w:t>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t>Dross family V’s Orphans pillow fight</w:t>
      </w:r>
    </w:p>
    <w:p w:rsidR="000069E9" w:rsidRDefault="000069E9" w:rsidP="000069E9">
      <w:pPr>
        <w:rPr>
          <w:rFonts w:ascii="Trebuchet MS" w:hAnsi="Trebuchet MS"/>
          <w:sz w:val="22"/>
          <w:szCs w:val="22"/>
          <w:lang w:val="en-GB"/>
        </w:rPr>
      </w:pPr>
      <w:r>
        <w:rPr>
          <w:rFonts w:ascii="Trebuchet MS" w:hAnsi="Trebuchet MS"/>
          <w:sz w:val="22"/>
          <w:szCs w:val="22"/>
          <w:lang w:val="en-GB"/>
        </w:rPr>
        <w:t>Snowflake scene</w:t>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t>Frozen Lake</w:t>
      </w:r>
    </w:p>
    <w:p w:rsidR="000069E9" w:rsidRDefault="000069E9" w:rsidP="000069E9">
      <w:pPr>
        <w:rPr>
          <w:rFonts w:ascii="Trebuchet MS" w:hAnsi="Trebuchet MS"/>
          <w:sz w:val="22"/>
          <w:szCs w:val="22"/>
          <w:lang w:val="en-GB"/>
        </w:rPr>
      </w:pPr>
      <w:r>
        <w:rPr>
          <w:rFonts w:ascii="Trebuchet MS" w:hAnsi="Trebuchet MS"/>
          <w:sz w:val="22"/>
          <w:szCs w:val="22"/>
          <w:lang w:val="en-GB"/>
        </w:rPr>
        <w:t xml:space="preserve">Celebration </w:t>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t>Wedding</w:t>
      </w:r>
    </w:p>
    <w:p w:rsidR="000069E9" w:rsidRDefault="000069E9" w:rsidP="000069E9">
      <w:pPr>
        <w:rPr>
          <w:rFonts w:ascii="Trebuchet MS" w:hAnsi="Trebuchet MS"/>
          <w:sz w:val="22"/>
          <w:szCs w:val="22"/>
          <w:lang w:val="en-GB"/>
        </w:rPr>
      </w:pPr>
      <w:r>
        <w:rPr>
          <w:rFonts w:ascii="Trebuchet MS" w:hAnsi="Trebuchet MS"/>
          <w:sz w:val="22"/>
          <w:szCs w:val="22"/>
          <w:lang w:val="en-GB"/>
        </w:rPr>
        <w:t>Chocolate</w:t>
      </w:r>
      <w:r>
        <w:rPr>
          <w:rFonts w:ascii="Trebuchet MS" w:hAnsi="Trebuchet MS"/>
          <w:sz w:val="22"/>
          <w:szCs w:val="22"/>
          <w:lang w:val="en-GB"/>
        </w:rPr>
        <w:tab/>
      </w:r>
      <w:r>
        <w:rPr>
          <w:rFonts w:ascii="Trebuchet MS" w:hAnsi="Trebuchet MS"/>
          <w:sz w:val="22"/>
          <w:szCs w:val="22"/>
          <w:lang w:val="en-GB"/>
        </w:rPr>
        <w:tab/>
      </w:r>
      <w:r>
        <w:rPr>
          <w:rFonts w:ascii="Trebuchet MS" w:hAnsi="Trebuchet MS"/>
          <w:i/>
          <w:sz w:val="22"/>
          <w:szCs w:val="22"/>
          <w:lang w:val="en-GB"/>
        </w:rPr>
        <w:t>Spanish Dance</w:t>
      </w:r>
      <w:r>
        <w:rPr>
          <w:rFonts w:ascii="Trebuchet MS" w:hAnsi="Trebuchet MS"/>
          <w:sz w:val="22"/>
          <w:szCs w:val="22"/>
          <w:lang w:val="en-GB"/>
        </w:rPr>
        <w:t xml:space="preserve"> </w:t>
      </w:r>
      <w:r>
        <w:rPr>
          <w:rFonts w:ascii="Trebuchet MS" w:hAnsi="Trebuchet MS"/>
          <w:sz w:val="22"/>
          <w:szCs w:val="22"/>
          <w:lang w:val="en-GB"/>
        </w:rPr>
        <w:tab/>
      </w:r>
      <w:r>
        <w:rPr>
          <w:rFonts w:ascii="Trebuchet MS" w:hAnsi="Trebuchet MS"/>
          <w:sz w:val="22"/>
          <w:szCs w:val="22"/>
          <w:lang w:val="en-GB"/>
        </w:rPr>
        <w:tab/>
        <w:t>Liquorice Allsorts</w:t>
      </w:r>
    </w:p>
    <w:p w:rsidR="000069E9" w:rsidRDefault="000069E9" w:rsidP="000069E9">
      <w:pPr>
        <w:rPr>
          <w:rFonts w:ascii="Trebuchet MS" w:hAnsi="Trebuchet MS"/>
          <w:sz w:val="22"/>
          <w:szCs w:val="22"/>
          <w:lang w:val="en-GB"/>
        </w:rPr>
      </w:pPr>
      <w:r>
        <w:rPr>
          <w:rFonts w:ascii="Trebuchet MS" w:hAnsi="Trebuchet MS"/>
          <w:sz w:val="22"/>
          <w:szCs w:val="22"/>
          <w:lang w:val="en-GB"/>
        </w:rPr>
        <w:t>Coffee</w:t>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i/>
          <w:sz w:val="22"/>
          <w:szCs w:val="22"/>
          <w:lang w:val="en-GB"/>
        </w:rPr>
        <w:t>Arabian Dance</w:t>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t>Knickerbocker Glory</w:t>
      </w:r>
    </w:p>
    <w:p w:rsidR="000069E9" w:rsidRDefault="000069E9" w:rsidP="000069E9">
      <w:pPr>
        <w:rPr>
          <w:rFonts w:ascii="Trebuchet MS" w:hAnsi="Trebuchet MS"/>
          <w:sz w:val="22"/>
          <w:szCs w:val="22"/>
          <w:lang w:val="en-GB"/>
        </w:rPr>
      </w:pPr>
      <w:r>
        <w:rPr>
          <w:rFonts w:ascii="Trebuchet MS" w:hAnsi="Trebuchet MS"/>
          <w:sz w:val="22"/>
          <w:szCs w:val="22"/>
          <w:lang w:val="en-GB"/>
        </w:rPr>
        <w:t>Tea</w:t>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i/>
          <w:sz w:val="22"/>
          <w:szCs w:val="22"/>
          <w:lang w:val="en-GB"/>
        </w:rPr>
        <w:t>Chinese Dance</w:t>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proofErr w:type="spellStart"/>
      <w:r>
        <w:rPr>
          <w:rFonts w:ascii="Trebuchet MS" w:hAnsi="Trebuchet MS"/>
          <w:sz w:val="22"/>
          <w:szCs w:val="22"/>
          <w:lang w:val="en-GB"/>
        </w:rPr>
        <w:t>Marshmellow</w:t>
      </w:r>
      <w:proofErr w:type="spellEnd"/>
      <w:r>
        <w:rPr>
          <w:rFonts w:ascii="Trebuchet MS" w:hAnsi="Trebuchet MS"/>
          <w:sz w:val="22"/>
          <w:szCs w:val="22"/>
          <w:lang w:val="en-GB"/>
        </w:rPr>
        <w:t xml:space="preserve"> Girls</w:t>
      </w:r>
    </w:p>
    <w:p w:rsidR="000069E9" w:rsidRDefault="000069E9" w:rsidP="000069E9">
      <w:pPr>
        <w:rPr>
          <w:rFonts w:ascii="Trebuchet MS" w:hAnsi="Trebuchet MS"/>
          <w:sz w:val="22"/>
          <w:szCs w:val="22"/>
          <w:lang w:val="en-GB"/>
        </w:rPr>
      </w:pPr>
      <w:proofErr w:type="spellStart"/>
      <w:r>
        <w:rPr>
          <w:rFonts w:ascii="Trebuchet MS" w:hAnsi="Trebuchet MS"/>
          <w:sz w:val="22"/>
          <w:szCs w:val="22"/>
          <w:lang w:val="en-GB"/>
        </w:rPr>
        <w:t>Trepak</w:t>
      </w:r>
      <w:proofErr w:type="spellEnd"/>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i/>
          <w:sz w:val="22"/>
          <w:szCs w:val="22"/>
          <w:lang w:val="en-GB"/>
        </w:rPr>
        <w:t>Russian Dance</w:t>
      </w:r>
      <w:r>
        <w:rPr>
          <w:rFonts w:ascii="Trebuchet MS" w:hAnsi="Trebuchet MS"/>
          <w:i/>
          <w:sz w:val="22"/>
          <w:szCs w:val="22"/>
          <w:lang w:val="en-GB"/>
        </w:rPr>
        <w:tab/>
      </w:r>
      <w:r>
        <w:rPr>
          <w:rFonts w:ascii="Trebuchet MS" w:hAnsi="Trebuchet MS"/>
          <w:b/>
          <w:sz w:val="22"/>
          <w:szCs w:val="22"/>
          <w:lang w:val="en-GB"/>
        </w:rPr>
        <w:tab/>
      </w:r>
      <w:r>
        <w:rPr>
          <w:rFonts w:ascii="Trebuchet MS" w:hAnsi="Trebuchet MS"/>
          <w:b/>
          <w:sz w:val="22"/>
          <w:szCs w:val="22"/>
          <w:lang w:val="en-GB"/>
        </w:rPr>
        <w:tab/>
      </w:r>
      <w:r>
        <w:rPr>
          <w:rFonts w:ascii="Trebuchet MS" w:hAnsi="Trebuchet MS"/>
          <w:sz w:val="22"/>
          <w:szCs w:val="22"/>
          <w:lang w:val="en-GB"/>
        </w:rPr>
        <w:t>Gobstoppers Dance</w:t>
      </w:r>
    </w:p>
    <w:p w:rsidR="000069E9" w:rsidRDefault="000069E9" w:rsidP="000069E9">
      <w:pPr>
        <w:rPr>
          <w:rFonts w:ascii="Trebuchet MS" w:hAnsi="Trebuchet MS"/>
          <w:sz w:val="22"/>
          <w:szCs w:val="22"/>
          <w:lang w:val="en-GB"/>
        </w:rPr>
      </w:pPr>
      <w:r>
        <w:rPr>
          <w:rFonts w:ascii="Trebuchet MS" w:hAnsi="Trebuchet MS"/>
          <w:sz w:val="22"/>
          <w:szCs w:val="22"/>
          <w:lang w:val="en-GB"/>
        </w:rPr>
        <w:t>Dance of the Flutes</w:t>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proofErr w:type="spellStart"/>
      <w:r>
        <w:rPr>
          <w:rFonts w:ascii="Trebuchet MS" w:hAnsi="Trebuchet MS"/>
          <w:sz w:val="22"/>
          <w:szCs w:val="22"/>
          <w:lang w:val="en-GB"/>
        </w:rPr>
        <w:t>Mirlitons</w:t>
      </w:r>
      <w:proofErr w:type="spellEnd"/>
    </w:p>
    <w:p w:rsidR="000069E9" w:rsidRDefault="000069E9" w:rsidP="000069E9">
      <w:pPr>
        <w:rPr>
          <w:rFonts w:ascii="Trebuchet MS" w:hAnsi="Trebuchet MS"/>
          <w:sz w:val="22"/>
          <w:szCs w:val="22"/>
          <w:lang w:val="en-GB"/>
        </w:rPr>
      </w:pPr>
      <w:r>
        <w:rPr>
          <w:rFonts w:ascii="Trebuchet MS" w:hAnsi="Trebuchet MS"/>
          <w:sz w:val="22"/>
          <w:szCs w:val="22"/>
          <w:lang w:val="en-GB"/>
        </w:rPr>
        <w:t>Waltz of the Flowers</w:t>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t>Invitation to the party</w:t>
      </w:r>
    </w:p>
    <w:p w:rsidR="000069E9" w:rsidRDefault="000069E9" w:rsidP="000069E9">
      <w:pPr>
        <w:rPr>
          <w:rFonts w:ascii="Trebuchet MS" w:hAnsi="Trebuchet MS"/>
          <w:sz w:val="22"/>
          <w:szCs w:val="22"/>
          <w:lang w:val="en-GB"/>
        </w:rPr>
      </w:pPr>
      <w:r>
        <w:rPr>
          <w:rFonts w:ascii="Trebuchet MS" w:hAnsi="Trebuchet MS"/>
          <w:sz w:val="22"/>
          <w:szCs w:val="22"/>
          <w:lang w:val="en-GB"/>
        </w:rPr>
        <w:t xml:space="preserve">Pas de </w:t>
      </w:r>
      <w:proofErr w:type="spellStart"/>
      <w:r>
        <w:rPr>
          <w:rFonts w:ascii="Trebuchet MS" w:hAnsi="Trebuchet MS"/>
          <w:sz w:val="22"/>
          <w:szCs w:val="22"/>
          <w:lang w:val="en-GB"/>
        </w:rPr>
        <w:t>deux</w:t>
      </w:r>
      <w:proofErr w:type="spellEnd"/>
      <w:r>
        <w:rPr>
          <w:rFonts w:ascii="Trebuchet MS" w:hAnsi="Trebuchet MS"/>
          <w:sz w:val="22"/>
          <w:szCs w:val="22"/>
          <w:lang w:val="en-GB"/>
        </w:rPr>
        <w:t xml:space="preserve"> and </w:t>
      </w:r>
      <w:proofErr w:type="spellStart"/>
      <w:r>
        <w:rPr>
          <w:rFonts w:ascii="Trebuchet MS" w:hAnsi="Trebuchet MS"/>
          <w:sz w:val="22"/>
          <w:szCs w:val="22"/>
          <w:lang w:val="en-GB"/>
        </w:rPr>
        <w:t>ensamble</w:t>
      </w:r>
      <w:proofErr w:type="spellEnd"/>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t>Wedding cake: licking dance: party</w:t>
      </w:r>
    </w:p>
    <w:p w:rsidR="000069E9" w:rsidRDefault="000069E9" w:rsidP="000069E9">
      <w:pPr>
        <w:rPr>
          <w:rFonts w:ascii="Trebuchet MS" w:hAnsi="Trebuchet MS"/>
          <w:sz w:val="22"/>
          <w:szCs w:val="22"/>
          <w:lang w:val="en-GB"/>
        </w:rPr>
      </w:pPr>
    </w:p>
    <w:p w:rsidR="000069E9" w:rsidRDefault="000069E9" w:rsidP="000069E9">
      <w:pPr>
        <w:rPr>
          <w:rFonts w:ascii="Trebuchet MS" w:hAnsi="Trebuchet MS"/>
          <w:sz w:val="22"/>
          <w:szCs w:val="22"/>
          <w:lang w:val="en-GB"/>
        </w:rPr>
      </w:pPr>
    </w:p>
    <w:p w:rsidR="000069E9" w:rsidRDefault="000069E9" w:rsidP="000069E9">
      <w:pPr>
        <w:rPr>
          <w:rFonts w:ascii="Trebuchet MS" w:hAnsi="Trebuchet MS"/>
          <w:sz w:val="22"/>
          <w:szCs w:val="22"/>
          <w:lang w:val="en-GB"/>
        </w:rPr>
      </w:pPr>
    </w:p>
    <w:p w:rsidR="00F40C44" w:rsidRDefault="00F40C44"/>
    <w:sectPr w:rsidR="00F40C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Ravie">
    <w:panose1 w:val="040408050508090206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E9"/>
    <w:rsid w:val="000069E9"/>
    <w:rsid w:val="00F40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E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E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Wallingford School</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Facilities</dc:creator>
  <cp:keywords/>
  <dc:description/>
  <cp:lastModifiedBy>ICT Facilities</cp:lastModifiedBy>
  <cp:revision>1</cp:revision>
  <dcterms:created xsi:type="dcterms:W3CDTF">2013-01-16T14:12:00Z</dcterms:created>
  <dcterms:modified xsi:type="dcterms:W3CDTF">2013-01-16T14:14:00Z</dcterms:modified>
</cp:coreProperties>
</file>